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30C117">
      <w:pPr>
        <w:jc w:val="center"/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东莞市常平镇环保专业基地洗水、印花污水处理厂3号水池、配水井-砼及装饰装修工程</w:t>
      </w:r>
    </w:p>
    <w:p w14:paraId="3516F5B4">
      <w:pPr>
        <w:jc w:val="center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投标疑问</w:t>
      </w:r>
    </w:p>
    <w:p w14:paraId="08D2B73C">
      <w:pPr>
        <w:numPr>
          <w:ilvl w:val="0"/>
          <w:numId w:val="1"/>
        </w:num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投标清单中园林部分第3.4条，未在招标资料中找到“景观石”的类型、规格等说明，请明确。</w:t>
      </w:r>
    </w:p>
    <w:p w14:paraId="43E608B5"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drawing>
          <wp:inline distT="0" distB="0" distL="114300" distR="114300">
            <wp:extent cx="5271135" cy="921385"/>
            <wp:effectExtent l="0" t="0" r="12065" b="5715"/>
            <wp:docPr id="1" name="图片 1" descr="微信截图_202506101046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截图_2025061010465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921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FAFE7B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sz w:val="28"/>
          <w:szCs w:val="28"/>
          <w:highlight w:val="yellow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yellow"/>
          <w:lang w:val="en-US" w:eastAsia="zh-CN"/>
        </w:rPr>
        <w:t>答：1100~650X800~500x500~300,太湖石，详见图纸LH-SS1-04。</w:t>
      </w:r>
    </w:p>
    <w:p w14:paraId="384DC03E"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投标清单中绿化部分第4.2条，未标招标资料中注明“地被”是几斤袋及“玉龙草”的每平方袋数，请明确。</w:t>
      </w:r>
    </w:p>
    <w:p w14:paraId="17B78FFA">
      <w:pPr>
        <w:widowControl w:val="0"/>
        <w:numPr>
          <w:ilvl w:val="0"/>
          <w:numId w:val="0"/>
        </w:numPr>
        <w:ind w:leftChars="0"/>
        <w:jc w:val="center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sz w:val="28"/>
          <w:szCs w:val="28"/>
          <w:lang w:val="en-US" w:eastAsia="zh-CN"/>
        </w:rPr>
        <w:drawing>
          <wp:inline distT="0" distB="0" distL="114300" distR="114300">
            <wp:extent cx="4635500" cy="3854450"/>
            <wp:effectExtent l="0" t="0" r="0" b="6350"/>
            <wp:docPr id="2" name="图片 2" descr="微信截图_202506101405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微信截图_2025061014055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35500" cy="385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512EAF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sz w:val="28"/>
          <w:szCs w:val="28"/>
          <w:highlight w:val="yellow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sz w:val="28"/>
          <w:szCs w:val="28"/>
          <w:highlight w:val="yellow"/>
          <w:lang w:val="en-US" w:eastAsia="zh-CN"/>
        </w:rPr>
        <w:t>答：容器规格（25株/㎡采用7斤袋，36、49株/㎡采用5斤袋，64株/㎡采用3斤袋），“玉龙草”规格（高度x冠幅：0.1x0.1m，种植密度64株/㎡）。</w:t>
      </w:r>
    </w:p>
    <w:bookmarkEnd w:id="0"/>
    <w:sectPr>
      <w:pgSz w:w="11906" w:h="16838"/>
      <w:pgMar w:top="850" w:right="1800" w:bottom="102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9570316"/>
    <w:multiLevelType w:val="singleLevel"/>
    <w:tmpl w:val="19570316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DC643E"/>
    <w:rsid w:val="0C4A5EA0"/>
    <w:rsid w:val="0E5B6625"/>
    <w:rsid w:val="10645539"/>
    <w:rsid w:val="112A2922"/>
    <w:rsid w:val="177B5642"/>
    <w:rsid w:val="17FF2717"/>
    <w:rsid w:val="18846779"/>
    <w:rsid w:val="1907332F"/>
    <w:rsid w:val="1B760915"/>
    <w:rsid w:val="1D724BD4"/>
    <w:rsid w:val="1F8D10BE"/>
    <w:rsid w:val="2C0559CB"/>
    <w:rsid w:val="337B00DB"/>
    <w:rsid w:val="34014752"/>
    <w:rsid w:val="351D5B33"/>
    <w:rsid w:val="3B7E29F9"/>
    <w:rsid w:val="3BED2F97"/>
    <w:rsid w:val="3F00274D"/>
    <w:rsid w:val="42114C71"/>
    <w:rsid w:val="456A0921"/>
    <w:rsid w:val="466F1F67"/>
    <w:rsid w:val="4FA17540"/>
    <w:rsid w:val="52C86DB3"/>
    <w:rsid w:val="54CC6C29"/>
    <w:rsid w:val="56101068"/>
    <w:rsid w:val="56663A12"/>
    <w:rsid w:val="58414AC3"/>
    <w:rsid w:val="590B15D2"/>
    <w:rsid w:val="5915074C"/>
    <w:rsid w:val="60C846E2"/>
    <w:rsid w:val="61F950AE"/>
    <w:rsid w:val="62CE02E9"/>
    <w:rsid w:val="65FD7CC9"/>
    <w:rsid w:val="661111DF"/>
    <w:rsid w:val="6A7B723E"/>
    <w:rsid w:val="6B480E55"/>
    <w:rsid w:val="6BEA5A68"/>
    <w:rsid w:val="6C737A25"/>
    <w:rsid w:val="6DA71E62"/>
    <w:rsid w:val="7007308C"/>
    <w:rsid w:val="74CE23CA"/>
    <w:rsid w:val="7BA20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210</Words>
  <Characters>258</Characters>
  <Lines>0</Lines>
  <Paragraphs>0</Paragraphs>
  <TotalTime>45</TotalTime>
  <ScaleCrop>false</ScaleCrop>
  <LinksUpToDate>false</LinksUpToDate>
  <CharactersWithSpaces>258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2025-06-10T02:42:00Z</dcterms:created>
  <dc:creator>Administrator</dc:creator>
  <cp:lastModifiedBy>招采中心2</cp:lastModifiedBy>
  <dcterms:modified xsi:type="dcterms:W3CDTF">2025-06-25T05:58:30Z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eyJoZGlkIjoiNDRjMmI1NzI5ZTU0NGRmMTJiMmFmYjYxNTlhNDg1OGYiLCJ1c2VySWQiOiIzMjYyOTIwOTcifQ==</vt:lpwstr>
  </property>
  <property fmtid="{D5CDD505-2E9C-101B-9397-08002B2CF9AE}" pid="4" name="ICV">
    <vt:lpwstr>E9730C8F955C4E1CAC46E0FD7279A348_12</vt:lpwstr>
  </property>
</Properties>
</file>